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61217901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143B24" w:rsidP="00DB5ECB">
            <w:r>
              <w:rPr>
                <w:u w:val="single"/>
              </w:rPr>
              <w:t>2</w:t>
            </w:r>
            <w:r w:rsidR="00470ED4">
              <w:rPr>
                <w:u w:val="single"/>
              </w:rPr>
              <w:t>0</w:t>
            </w:r>
            <w:r w:rsidR="00116E53">
              <w:rPr>
                <w:u w:val="single"/>
              </w:rPr>
              <w:t>.0</w:t>
            </w:r>
            <w:r>
              <w:rPr>
                <w:u w:val="single"/>
              </w:rPr>
              <w:t>2</w:t>
            </w:r>
            <w:r w:rsidR="00612860">
              <w:rPr>
                <w:u w:val="single"/>
              </w:rPr>
              <w:t>.201</w:t>
            </w:r>
            <w:r>
              <w:rPr>
                <w:u w:val="single"/>
              </w:rPr>
              <w:t>9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53363A" w:rsidP="00DB5ECB">
            <w:r>
              <w:t>№</w:t>
            </w:r>
            <w:r>
              <w:rPr>
                <w:u w:val="single"/>
              </w:rPr>
              <w:t xml:space="preserve">  </w:t>
            </w:r>
            <w:r w:rsidR="006C3C47">
              <w:rPr>
                <w:u w:val="single"/>
              </w:rPr>
              <w:t>46</w:t>
            </w:r>
            <w:r>
              <w:rPr>
                <w:u w:val="single"/>
              </w:rPr>
              <w:t xml:space="preserve"> .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CA584B" w:rsidRDefault="00CA584B" w:rsidP="00CA584B">
      <w:pPr>
        <w:ind w:right="120"/>
        <w:jc w:val="center"/>
        <w:rPr>
          <w:b/>
        </w:rPr>
      </w:pPr>
      <w:r w:rsidRPr="00CA584B">
        <w:rPr>
          <w:b/>
        </w:rPr>
        <w:t>О ЗАКРЫТИИ</w:t>
      </w:r>
      <w:r w:rsidR="006D2B0F" w:rsidRPr="00CA584B">
        <w:rPr>
          <w:b/>
        </w:rPr>
        <w:t xml:space="preserve"> </w:t>
      </w:r>
      <w:r w:rsidR="00116E53" w:rsidRPr="00CA584B">
        <w:rPr>
          <w:b/>
        </w:rPr>
        <w:t xml:space="preserve">ПРОЕЗДА </w:t>
      </w:r>
      <w:r w:rsidRPr="00CA584B">
        <w:rPr>
          <w:b/>
        </w:rPr>
        <w:t xml:space="preserve">АВТОМОБИЛЬНОГО ТРАНСПОРТА </w:t>
      </w:r>
      <w:r w:rsidR="00116E53" w:rsidRPr="00CA584B">
        <w:rPr>
          <w:b/>
        </w:rPr>
        <w:t xml:space="preserve">ПО </w:t>
      </w:r>
      <w:r w:rsidRPr="00CA584B">
        <w:rPr>
          <w:b/>
        </w:rPr>
        <w:t>ПОДГОТОВЛЕННОЙ ПОЛОСЕ УЧАСТКА</w:t>
      </w:r>
      <w:r w:rsidR="00116E53" w:rsidRPr="00CA584B">
        <w:rPr>
          <w:b/>
        </w:rPr>
        <w:t xml:space="preserve"> АВТОМОБИЛЬНОЙ ДОРОГИ «ПОДЪЕЗД К ОСТРОВУ ГОРОДОМЛЯ</w:t>
      </w:r>
      <w:r w:rsidR="00143B24" w:rsidRPr="00CA584B">
        <w:rPr>
          <w:b/>
        </w:rPr>
        <w:t xml:space="preserve"> </w:t>
      </w:r>
      <w:r w:rsidR="00116E53" w:rsidRPr="00CA584B">
        <w:rPr>
          <w:b/>
        </w:rPr>
        <w:t xml:space="preserve">(ЗАТО «СОЛНЕЧНЫЙ») </w:t>
      </w:r>
    </w:p>
    <w:p w:rsidR="00DE1A4A" w:rsidRDefault="00DE1A4A" w:rsidP="00DE1A4A">
      <w:pPr>
        <w:ind w:right="76"/>
        <w:rPr>
          <w:b/>
        </w:rPr>
      </w:pPr>
    </w:p>
    <w:p w:rsidR="00EE15C0" w:rsidRPr="00CA584B" w:rsidRDefault="00CA584B" w:rsidP="00CA584B">
      <w:pPr>
        <w:ind w:right="76" w:firstLine="708"/>
        <w:jc w:val="both"/>
      </w:pPr>
      <w:r>
        <w:t>В</w:t>
      </w:r>
      <w:r w:rsidR="006A7A43">
        <w:t xml:space="preserve"> целях обеспечения безопасности граждан, сохранения их жизни и здоровья</w:t>
      </w:r>
      <w:r w:rsidR="00116E53">
        <w:t xml:space="preserve">, </w:t>
      </w:r>
      <w:r w:rsidR="00F56CEC">
        <w:t xml:space="preserve">на основании решения </w:t>
      </w:r>
      <w:r>
        <w:t xml:space="preserve">межведомственной </w:t>
      </w:r>
      <w:r w:rsidR="00F56CEC">
        <w:t xml:space="preserve">комиссии по обеспечению безопасности дорожного движения в ЗАТО Солнечный Тверской области (протокол № 3 от 20.02.2019 года), </w:t>
      </w:r>
      <w:r w:rsidR="004D56F0">
        <w:t xml:space="preserve">администрация ЗАТО Солнечный </w:t>
      </w:r>
    </w:p>
    <w:p w:rsidR="00DE1A4A" w:rsidRPr="00CA584B" w:rsidRDefault="00DE1A4A" w:rsidP="00DE1A4A">
      <w:pPr>
        <w:ind w:firstLine="709"/>
        <w:jc w:val="center"/>
        <w:rPr>
          <w:b/>
          <w:spacing w:val="30"/>
        </w:rPr>
      </w:pPr>
      <w:r w:rsidRPr="00CA584B">
        <w:rPr>
          <w:b/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Pr="00C83143" w:rsidRDefault="00CA584B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Закрыть</w:t>
      </w:r>
      <w:r w:rsidR="00116E53">
        <w:rPr>
          <w:szCs w:val="24"/>
        </w:rPr>
        <w:t xml:space="preserve"> проезд автомобильног</w:t>
      </w:r>
      <w:r w:rsidR="00470ED4">
        <w:rPr>
          <w:szCs w:val="24"/>
        </w:rPr>
        <w:t>о транспорта</w:t>
      </w:r>
      <w:r w:rsidR="00356F86">
        <w:rPr>
          <w:szCs w:val="24"/>
        </w:rPr>
        <w:t xml:space="preserve"> по </w:t>
      </w:r>
      <w:r>
        <w:rPr>
          <w:szCs w:val="24"/>
        </w:rPr>
        <w:t>подготовленной полосе участка</w:t>
      </w:r>
      <w:r w:rsidR="00116E53">
        <w:rPr>
          <w:szCs w:val="24"/>
        </w:rPr>
        <w:t xml:space="preserve"> автомобильной дороги «Подъезд к острову Городомля (ЗАТО «Солнечный</w:t>
      </w:r>
      <w:r w:rsidR="006D2B0F"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 w:rsidR="006D2B0F">
        <w:rPr>
          <w:szCs w:val="24"/>
        </w:rPr>
        <w:t>65 км</w:t>
      </w:r>
      <w:r w:rsidR="00617517">
        <w:rPr>
          <w:szCs w:val="24"/>
        </w:rPr>
        <w:t>, с 08</w:t>
      </w:r>
      <w:r w:rsidR="00356F86">
        <w:rPr>
          <w:szCs w:val="24"/>
        </w:rPr>
        <w:t xml:space="preserve"> часов 00 минут 21 февраля 2019</w:t>
      </w:r>
      <w:r w:rsidR="00C83143">
        <w:rPr>
          <w:szCs w:val="24"/>
        </w:rPr>
        <w:t xml:space="preserve"> года.</w:t>
      </w:r>
    </w:p>
    <w:p w:rsidR="006A7A43" w:rsidRDefault="00C83143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Постановление ад</w:t>
      </w:r>
      <w:r w:rsidR="00470ED4">
        <w:rPr>
          <w:szCs w:val="24"/>
        </w:rPr>
        <w:t>министрации ЗАТО Солнечный от</w:t>
      </w:r>
      <w:r w:rsidR="00356F86">
        <w:rPr>
          <w:szCs w:val="24"/>
        </w:rPr>
        <w:t xml:space="preserve"> 28.01.2019 года № 10</w:t>
      </w:r>
      <w:r>
        <w:rPr>
          <w:szCs w:val="24"/>
        </w:rPr>
        <w:t xml:space="preserve"> «</w:t>
      </w:r>
      <w:r>
        <w:t>О</w:t>
      </w:r>
      <w:r w:rsidRPr="00C83143">
        <w:rPr>
          <w:szCs w:val="24"/>
        </w:rPr>
        <w:t>б отк</w:t>
      </w:r>
      <w:r w:rsidR="00356F86">
        <w:rPr>
          <w:szCs w:val="24"/>
        </w:rPr>
        <w:t>рытии проезда по участку</w:t>
      </w:r>
      <w:r>
        <w:t xml:space="preserve"> автомобильной дороги «Подъезд к острову Г</w:t>
      </w:r>
      <w:r w:rsidRPr="00C83143">
        <w:rPr>
          <w:szCs w:val="24"/>
        </w:rPr>
        <w:t>ородомля</w:t>
      </w:r>
      <w:r w:rsidR="00470ED4">
        <w:rPr>
          <w:szCs w:val="24"/>
        </w:rPr>
        <w:t>»</w:t>
      </w:r>
      <w:r>
        <w:t xml:space="preserve"> (ЗАТО «С</w:t>
      </w:r>
      <w:r w:rsidRPr="00C83143">
        <w:rPr>
          <w:szCs w:val="24"/>
        </w:rPr>
        <w:t>олнечный»)</w:t>
      </w:r>
      <w:r>
        <w:t xml:space="preserve"> признать утратившим силу.</w:t>
      </w:r>
    </w:p>
    <w:p w:rsidR="00356F86" w:rsidRDefault="00AB59E4" w:rsidP="00AB59E4">
      <w:pPr>
        <w:pStyle w:val="a5"/>
        <w:numPr>
          <w:ilvl w:val="0"/>
          <w:numId w:val="9"/>
        </w:numPr>
        <w:jc w:val="both"/>
      </w:pPr>
      <w:r w:rsidRPr="00AB59E4">
        <w:t>МП ЖКХ ЗАТО Со</w:t>
      </w:r>
      <w:r w:rsidR="00617517">
        <w:t>лнечный (Юрков А.А.) - до</w:t>
      </w:r>
      <w:r>
        <w:t xml:space="preserve"> 09 часов 00 минут 21.02.2019 года снять</w:t>
      </w:r>
      <w:r w:rsidRPr="00AB59E4">
        <w:t xml:space="preserve"> дорожную обстановк</w:t>
      </w:r>
      <w:r>
        <w:t>у утвержденную</w:t>
      </w:r>
      <w:r w:rsidRPr="00AB59E4">
        <w:t xml:space="preserve"> Постановлением администрации ЗАТО Солнечный от 28.01.2019 № 10 «Об открытии проезда по участку автомобильной дороги «Подъезд к острову Городомля (ЗАТО Солнечный»)</w:t>
      </w:r>
      <w:r w:rsidR="00CA584B">
        <w:t>.</w:t>
      </w:r>
    </w:p>
    <w:p w:rsidR="00C83143" w:rsidRDefault="00314D75" w:rsidP="00045556">
      <w:pPr>
        <w:pStyle w:val="a5"/>
        <w:numPr>
          <w:ilvl w:val="0"/>
          <w:numId w:val="9"/>
        </w:numPr>
        <w:jc w:val="both"/>
      </w:pPr>
      <w:r w:rsidRPr="00314D75">
        <w:t>Отделу по делам гражданской обороны и чрезвычайных ситуаций админис</w:t>
      </w:r>
      <w:r>
        <w:t>трации ЗАТО Солнечный (Борщенко О.В</w:t>
      </w:r>
      <w:r w:rsidRPr="00314D75">
        <w:t>.) оповестить население ЗАТО Солнечный</w:t>
      </w:r>
      <w:r w:rsidR="007316AF">
        <w:t>, руководителей предприятий и организаций</w:t>
      </w:r>
      <w:r w:rsidR="00CA584B">
        <w:t xml:space="preserve"> о закрытии проезда</w:t>
      </w:r>
      <w:r w:rsidR="007316AF">
        <w:t>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045556" w:rsidRDefault="00045556" w:rsidP="00746674">
      <w:pPr>
        <w:spacing w:after="120"/>
        <w:jc w:val="both"/>
      </w:pPr>
    </w:p>
    <w:p w:rsidR="007316AF" w:rsidRPr="00045556" w:rsidRDefault="00045556" w:rsidP="007316AF">
      <w:pPr>
        <w:jc w:val="both"/>
      </w:pPr>
      <w:r>
        <w:t xml:space="preserve">              </w:t>
      </w:r>
      <w:r w:rsidR="007316AF" w:rsidRPr="00045556">
        <w:t>Глава</w:t>
      </w:r>
      <w:r w:rsidR="00DE1A4A" w:rsidRPr="00045556">
        <w:t xml:space="preserve"> администрации </w:t>
      </w:r>
    </w:p>
    <w:p w:rsidR="00746674" w:rsidRPr="00045556" w:rsidRDefault="00045556" w:rsidP="007316AF">
      <w:pPr>
        <w:jc w:val="both"/>
      </w:pPr>
      <w:r>
        <w:t xml:space="preserve">                 </w:t>
      </w:r>
      <w:r w:rsidR="00DE1A4A" w:rsidRPr="00045556">
        <w:t>ЗАТО Солнечный</w:t>
      </w:r>
      <w:r>
        <w:t xml:space="preserve">                                                                                     </w:t>
      </w:r>
      <w:bookmarkStart w:id="0" w:name="_GoBack"/>
      <w:bookmarkEnd w:id="0"/>
      <w:r w:rsidR="00DE1A4A" w:rsidRPr="00045556">
        <w:t xml:space="preserve"> </w:t>
      </w:r>
      <w:r w:rsidR="007316AF" w:rsidRPr="00045556">
        <w:t>В.А. Петров</w:t>
      </w:r>
    </w:p>
    <w:sectPr w:rsidR="00746674" w:rsidRPr="00045556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92" w:rsidRDefault="006C3992">
      <w:r>
        <w:separator/>
      </w:r>
    </w:p>
  </w:endnote>
  <w:endnote w:type="continuationSeparator" w:id="0">
    <w:p w:rsidR="006C3992" w:rsidRDefault="006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92" w:rsidRDefault="006C3992">
      <w:r>
        <w:separator/>
      </w:r>
    </w:p>
  </w:footnote>
  <w:footnote w:type="continuationSeparator" w:id="0">
    <w:p w:rsidR="006C3992" w:rsidRDefault="006C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45556"/>
    <w:rsid w:val="000654B0"/>
    <w:rsid w:val="00067999"/>
    <w:rsid w:val="000730DD"/>
    <w:rsid w:val="00075E12"/>
    <w:rsid w:val="00084329"/>
    <w:rsid w:val="00093975"/>
    <w:rsid w:val="000A1AC2"/>
    <w:rsid w:val="000A6DAC"/>
    <w:rsid w:val="000A7532"/>
    <w:rsid w:val="000D2117"/>
    <w:rsid w:val="000D47D5"/>
    <w:rsid w:val="000E16DF"/>
    <w:rsid w:val="000F5E7D"/>
    <w:rsid w:val="00116E53"/>
    <w:rsid w:val="00140C56"/>
    <w:rsid w:val="00143B24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14FAE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4D75"/>
    <w:rsid w:val="0031587F"/>
    <w:rsid w:val="00343243"/>
    <w:rsid w:val="00347051"/>
    <w:rsid w:val="00356F86"/>
    <w:rsid w:val="003736CA"/>
    <w:rsid w:val="00382F2C"/>
    <w:rsid w:val="00386368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0ED4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3363A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17517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A7A43"/>
    <w:rsid w:val="006B4D63"/>
    <w:rsid w:val="006C3992"/>
    <w:rsid w:val="006C3C47"/>
    <w:rsid w:val="006C41B0"/>
    <w:rsid w:val="006D11C0"/>
    <w:rsid w:val="006D1B76"/>
    <w:rsid w:val="006D2B0F"/>
    <w:rsid w:val="006D7728"/>
    <w:rsid w:val="007107AD"/>
    <w:rsid w:val="0071537C"/>
    <w:rsid w:val="00716BB0"/>
    <w:rsid w:val="00723484"/>
    <w:rsid w:val="00731107"/>
    <w:rsid w:val="007316AF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36D3C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87FE2"/>
    <w:rsid w:val="00AA2E5A"/>
    <w:rsid w:val="00AA4A68"/>
    <w:rsid w:val="00AA52B2"/>
    <w:rsid w:val="00AB59E4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383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E7E91"/>
    <w:rsid w:val="00C05662"/>
    <w:rsid w:val="00C26338"/>
    <w:rsid w:val="00C75B25"/>
    <w:rsid w:val="00C75F74"/>
    <w:rsid w:val="00C83143"/>
    <w:rsid w:val="00C920BA"/>
    <w:rsid w:val="00CA5731"/>
    <w:rsid w:val="00CA584B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26A15"/>
    <w:rsid w:val="00F319A1"/>
    <w:rsid w:val="00F326AB"/>
    <w:rsid w:val="00F56CEC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294B-B78C-4800-A4DF-814B45E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2019-02-20T11:31:00Z</cp:lastPrinted>
  <dcterms:created xsi:type="dcterms:W3CDTF">2019-02-20T11:44:00Z</dcterms:created>
  <dcterms:modified xsi:type="dcterms:W3CDTF">2019-02-20T11:44:00Z</dcterms:modified>
</cp:coreProperties>
</file>